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F8B" w:rsidRPr="00FC0323" w:rsidRDefault="00FC0323" w:rsidP="00FC0323">
      <w:pPr>
        <w:jc w:val="center"/>
        <w:rPr>
          <w:color w:val="FF0000"/>
          <w:u w:val="double"/>
        </w:rPr>
      </w:pPr>
      <w:r w:rsidRPr="00FC0323">
        <w:rPr>
          <w:color w:val="FF0000"/>
          <w:u w:val="double"/>
        </w:rPr>
        <w:t>Révision mathématiques DNB</w:t>
      </w:r>
    </w:p>
    <w:p w:rsidR="00FC0323" w:rsidRPr="00FC0323" w:rsidRDefault="00FC0323" w:rsidP="00FC0323">
      <w:pPr>
        <w:jc w:val="center"/>
        <w:rPr>
          <w:color w:val="6600FF"/>
        </w:rPr>
      </w:pPr>
    </w:p>
    <w:p w:rsidR="00FC0323" w:rsidRPr="00FC0323" w:rsidRDefault="00FC0323" w:rsidP="00FC0323">
      <w:pPr>
        <w:rPr>
          <w:color w:val="6600FF"/>
          <w:u w:val="single"/>
        </w:rPr>
      </w:pPr>
      <w:r w:rsidRPr="00FC0323">
        <w:rPr>
          <w:color w:val="6600FF"/>
          <w:u w:val="single"/>
        </w:rPr>
        <w:t>Exercice 1 :</w:t>
      </w:r>
    </w:p>
    <w:p w:rsidR="00FC0323" w:rsidRPr="00FC0323" w:rsidRDefault="00FC0323" w:rsidP="00FC0323">
      <w:pPr>
        <w:pStyle w:val="Paragraphedeliste"/>
        <w:numPr>
          <w:ilvl w:val="0"/>
          <w:numId w:val="1"/>
        </w:numPr>
        <w:rPr>
          <w:color w:val="6600FF"/>
        </w:rPr>
      </w:pPr>
      <w:r w:rsidRPr="00FC0323">
        <w:rPr>
          <w:color w:val="6600FF"/>
        </w:rPr>
        <w:t>PGCD(330 ;270)=30 j’ai utilisé l’algorithme d’Euclide. 330/270=270+60 270/60=60*4+30 60/30=30*2</w:t>
      </w:r>
    </w:p>
    <w:p w:rsidR="00FC0323" w:rsidRPr="00FC0323" w:rsidRDefault="00FC0323" w:rsidP="00FC0323">
      <w:pPr>
        <w:pStyle w:val="Paragraphedeliste"/>
        <w:numPr>
          <w:ilvl w:val="0"/>
          <w:numId w:val="1"/>
        </w:numPr>
        <w:rPr>
          <w:color w:val="6600FF"/>
        </w:rPr>
      </w:pPr>
      <w:r w:rsidRPr="00FC0323">
        <w:rPr>
          <w:color w:val="6600FF"/>
        </w:rPr>
        <w:t>Les plaques feront 30 cm de côté et il faudra 99 plaques. (330/30)*(270/30)=99</w:t>
      </w:r>
    </w:p>
    <w:p w:rsidR="00FC0323" w:rsidRDefault="00FC0323" w:rsidP="00FC0323">
      <w:pPr>
        <w:ind w:left="360"/>
      </w:pPr>
    </w:p>
    <w:sectPr w:rsidR="00FC0323" w:rsidSect="001D6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06A79"/>
    <w:multiLevelType w:val="hybridMultilevel"/>
    <w:tmpl w:val="C2DC13B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C0323"/>
    <w:rsid w:val="001D609D"/>
    <w:rsid w:val="004810A7"/>
    <w:rsid w:val="007060B4"/>
    <w:rsid w:val="00A85A71"/>
    <w:rsid w:val="00FC0323"/>
    <w:rsid w:val="00FC1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09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C03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184</Characters>
  <Application>Microsoft Office Word</Application>
  <DocSecurity>0</DocSecurity>
  <Lines>1</Lines>
  <Paragraphs>1</Paragraphs>
  <ScaleCrop>false</ScaleCrop>
  <Company>adn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isabeau.thomas</dc:creator>
  <cp:keywords/>
  <dc:description/>
  <cp:lastModifiedBy>isabeau.thomas</cp:lastModifiedBy>
  <cp:revision>1</cp:revision>
  <dcterms:created xsi:type="dcterms:W3CDTF">2015-06-15T14:19:00Z</dcterms:created>
  <dcterms:modified xsi:type="dcterms:W3CDTF">2015-06-15T14:28:00Z</dcterms:modified>
</cp:coreProperties>
</file>